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29" w:rsidRDefault="004F4429" w:rsidP="00F30875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</w:p>
    <w:p w:rsidR="00317B6D" w:rsidRDefault="00F30875" w:rsidP="00F30875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7B6D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“Кыргыз Республикасынын Жазык-аткаруу кодексине өзгөртүүлөрдү киргизүү жөнүндө” </w:t>
      </w:r>
      <w:r w:rsidR="00661FC9" w:rsidRPr="00317B6D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</w:t>
      </w:r>
      <w:r w:rsidR="00317B6D" w:rsidRPr="00317B6D">
        <w:rPr>
          <w:rFonts w:ascii="Times New Roman" w:hAnsi="Times New Roman" w:cs="Times New Roman"/>
          <w:b/>
          <w:sz w:val="24"/>
          <w:szCs w:val="24"/>
          <w:lang w:val="ky-KG"/>
        </w:rPr>
        <w:t>бликасынын Мыйзамынын</w:t>
      </w:r>
      <w:r w:rsidR="00661FC9" w:rsidRPr="00317B6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долбооруна </w:t>
      </w:r>
    </w:p>
    <w:p w:rsidR="00561AF7" w:rsidRPr="00317B6D" w:rsidRDefault="00661FC9" w:rsidP="00F30875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7B6D">
        <w:rPr>
          <w:rFonts w:ascii="Times New Roman" w:hAnsi="Times New Roman" w:cs="Times New Roman"/>
          <w:b/>
          <w:sz w:val="24"/>
          <w:szCs w:val="24"/>
          <w:lang w:val="ky-KG"/>
        </w:rPr>
        <w:t>негиздеме – маалымкат</w:t>
      </w:r>
    </w:p>
    <w:p w:rsidR="004F4429" w:rsidRPr="008E08DD" w:rsidRDefault="004F4429" w:rsidP="00561AF7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7B6D" w:rsidRDefault="00847B5F" w:rsidP="00C87F1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317B6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Мыйзамынын </w:t>
      </w:r>
      <w:r w:rsidR="00D50304">
        <w:rPr>
          <w:rFonts w:ascii="Times New Roman" w:hAnsi="Times New Roman" w:cs="Times New Roman"/>
          <w:sz w:val="24"/>
          <w:szCs w:val="24"/>
          <w:lang w:val="ky-KG"/>
        </w:rPr>
        <w:t xml:space="preserve">долбоору </w:t>
      </w:r>
      <w:r w:rsidR="001E486F">
        <w:rPr>
          <w:rFonts w:ascii="Times New Roman" w:hAnsi="Times New Roman" w:cs="Times New Roman"/>
          <w:sz w:val="24"/>
          <w:szCs w:val="24"/>
          <w:lang w:val="ky-KG"/>
        </w:rPr>
        <w:t xml:space="preserve">дүйнөдөгү коронавирус инфекциясынын пандемиясынын кесепетинен келип чыккан эпидемиологиялык коркунучка байланыштуу иштелип чыкты жана жазык-аткаруу тутумунун түзөтүү мекемелеринде өзгөчө 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>шарттар</w:t>
      </w:r>
      <w:r w:rsidR="001E486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 xml:space="preserve">режимин </w:t>
      </w:r>
      <w:r w:rsidR="001E486F">
        <w:rPr>
          <w:rFonts w:ascii="Times New Roman" w:hAnsi="Times New Roman" w:cs="Times New Roman"/>
          <w:sz w:val="24"/>
          <w:szCs w:val="24"/>
          <w:lang w:val="ky-KG"/>
        </w:rPr>
        <w:t>киргизүү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>нүн</w:t>
      </w:r>
      <w:r w:rsidR="001E486F">
        <w:rPr>
          <w:rFonts w:ascii="Times New Roman" w:hAnsi="Times New Roman" w:cs="Times New Roman"/>
          <w:sz w:val="24"/>
          <w:szCs w:val="24"/>
          <w:lang w:val="ky-KG"/>
        </w:rPr>
        <w:t xml:space="preserve"> негиздерин кеңейтүүгө багытталган.</w:t>
      </w:r>
    </w:p>
    <w:p w:rsidR="00C26833" w:rsidRDefault="00B84FA6" w:rsidP="00B84FA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Мыйзамдын долбоору менен Кыргыз Республикасынын Жазык-аткаруу кодексине 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 xml:space="preserve">өзгөчө шарттар режимин </w:t>
      </w:r>
      <w:r w:rsidR="00C26833">
        <w:rPr>
          <w:rFonts w:ascii="Times New Roman" w:hAnsi="Times New Roman" w:cs="Times New Roman"/>
          <w:sz w:val="24"/>
          <w:szCs w:val="24"/>
          <w:lang w:val="ky-KG"/>
        </w:rPr>
        <w:t xml:space="preserve">киргизүүгө кошумча негиздерди </w:t>
      </w:r>
      <w:r w:rsidR="00C26833" w:rsidRPr="005B0B5E">
        <w:rPr>
          <w:rFonts w:ascii="Times New Roman" w:hAnsi="Times New Roman" w:cs="Times New Roman"/>
          <w:sz w:val="24"/>
          <w:szCs w:val="24"/>
          <w:lang w:val="ky-KG"/>
        </w:rPr>
        <w:t>(эпидемиялар,</w:t>
      </w:r>
      <w:r w:rsidR="00D80EB6" w:rsidRPr="005B0B5E">
        <w:rPr>
          <w:rFonts w:ascii="Times New Roman" w:hAnsi="Times New Roman" w:cs="Times New Roman"/>
          <w:sz w:val="24"/>
          <w:szCs w:val="24"/>
          <w:lang w:val="ky-KG"/>
        </w:rPr>
        <w:t xml:space="preserve"> эпизоотиялар, чоң өрт чыккан учурлар</w:t>
      </w:r>
      <w:r w:rsidR="00C26833" w:rsidRPr="005B0B5E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D80EB6" w:rsidRPr="005B0B5E">
        <w:rPr>
          <w:rFonts w:ascii="Times New Roman" w:hAnsi="Times New Roman" w:cs="Times New Roman"/>
          <w:sz w:val="24"/>
          <w:szCs w:val="24"/>
          <w:lang w:val="ky-KG"/>
        </w:rPr>
        <w:t xml:space="preserve">тиричиликти камсыздоо системаларынын </w:t>
      </w:r>
      <w:r w:rsidR="00C26833" w:rsidRPr="005B0B5E">
        <w:rPr>
          <w:rFonts w:ascii="Times New Roman" w:hAnsi="Times New Roman" w:cs="Times New Roman"/>
          <w:sz w:val="24"/>
          <w:szCs w:val="24"/>
          <w:lang w:val="ky-KG"/>
        </w:rPr>
        <w:t>олуттуу</w:t>
      </w:r>
      <w:r w:rsidR="000015AF" w:rsidRPr="005B0B5E">
        <w:rPr>
          <w:rFonts w:ascii="Times New Roman" w:hAnsi="Times New Roman" w:cs="Times New Roman"/>
          <w:sz w:val="24"/>
          <w:szCs w:val="24"/>
          <w:lang w:val="ky-KG"/>
        </w:rPr>
        <w:t xml:space="preserve"> кыйроолору</w:t>
      </w:r>
      <w:r w:rsidR="00C26833" w:rsidRPr="005B0B5E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C26833">
        <w:rPr>
          <w:rFonts w:ascii="Times New Roman" w:hAnsi="Times New Roman" w:cs="Times New Roman"/>
          <w:sz w:val="24"/>
          <w:szCs w:val="24"/>
          <w:lang w:val="ky-KG"/>
        </w:rPr>
        <w:t xml:space="preserve"> киргизүү каралган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өзгөртүүлөр к</w:t>
      </w:r>
      <w:r w:rsidR="00C26833">
        <w:rPr>
          <w:rFonts w:ascii="Times New Roman" w:hAnsi="Times New Roman" w:cs="Times New Roman"/>
          <w:sz w:val="24"/>
          <w:szCs w:val="24"/>
          <w:lang w:val="ky-KG"/>
        </w:rPr>
        <w:t>иргизилүүдө.</w:t>
      </w:r>
    </w:p>
    <w:p w:rsidR="00C26833" w:rsidRDefault="00C26833" w:rsidP="00B84FA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Мындан тышкары, 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>өзгөчө шарттар режимин</w:t>
      </w:r>
      <w:r w:rsidR="00FD427D">
        <w:rPr>
          <w:rFonts w:ascii="Times New Roman" w:hAnsi="Times New Roman" w:cs="Times New Roman"/>
          <w:sz w:val="24"/>
          <w:szCs w:val="24"/>
          <w:lang w:val="ky-KG"/>
        </w:rPr>
        <w:t xml:space="preserve"> киргизүүнү башка мамлекеттик органдар менен макулдашуу жол-жобосун оптимизациялоо максатында мыйзамдын долбоору менен 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>өзгөчө шарттар режимин</w:t>
      </w:r>
      <w:r w:rsidR="00FD427D">
        <w:rPr>
          <w:rFonts w:ascii="Times New Roman" w:hAnsi="Times New Roman" w:cs="Times New Roman"/>
          <w:sz w:val="24"/>
          <w:szCs w:val="24"/>
          <w:lang w:val="ky-KG"/>
        </w:rPr>
        <w:t xml:space="preserve"> киргизүү чечимин ички иштер министри менен макулдашуу каралган </w:t>
      </w:r>
      <w:r w:rsidR="00576DD0">
        <w:rPr>
          <w:rFonts w:ascii="Times New Roman" w:hAnsi="Times New Roman" w:cs="Times New Roman"/>
          <w:sz w:val="24"/>
          <w:szCs w:val="24"/>
          <w:lang w:val="ky-KG"/>
        </w:rPr>
        <w:t>ченемди жокко чыгаруу каралууда,</w:t>
      </w:r>
      <w:r w:rsidR="00FD427D">
        <w:rPr>
          <w:rFonts w:ascii="Times New Roman" w:hAnsi="Times New Roman" w:cs="Times New Roman"/>
          <w:sz w:val="24"/>
          <w:szCs w:val="24"/>
          <w:lang w:val="ky-KG"/>
        </w:rPr>
        <w:t xml:space="preserve"> түзөтүү мекемеси жайгашкан аймактагы коомдук тартипке таасир этүүчү соттолгонд</w:t>
      </w:r>
      <w:r w:rsidR="00576DD0">
        <w:rPr>
          <w:rFonts w:ascii="Times New Roman" w:hAnsi="Times New Roman" w:cs="Times New Roman"/>
          <w:sz w:val="24"/>
          <w:szCs w:val="24"/>
          <w:lang w:val="ky-KG"/>
        </w:rPr>
        <w:t>ордун массалык башаламандыктары</w:t>
      </w:r>
      <w:r w:rsidR="00FD427D">
        <w:rPr>
          <w:rFonts w:ascii="Times New Roman" w:hAnsi="Times New Roman" w:cs="Times New Roman"/>
          <w:sz w:val="24"/>
          <w:szCs w:val="24"/>
          <w:lang w:val="ky-KG"/>
        </w:rPr>
        <w:t xml:space="preserve"> ж</w:t>
      </w:r>
      <w:r w:rsidR="00576DD0">
        <w:rPr>
          <w:rFonts w:ascii="Times New Roman" w:hAnsi="Times New Roman" w:cs="Times New Roman"/>
          <w:sz w:val="24"/>
          <w:szCs w:val="24"/>
          <w:lang w:val="ky-KG"/>
        </w:rPr>
        <w:t>ана топтошкон баш ийбөөчүлүктөрү</w:t>
      </w:r>
      <w:r w:rsidR="00C95DB4">
        <w:rPr>
          <w:rFonts w:ascii="Times New Roman" w:hAnsi="Times New Roman" w:cs="Times New Roman"/>
          <w:sz w:val="24"/>
          <w:szCs w:val="24"/>
          <w:lang w:val="ky-KG"/>
        </w:rPr>
        <w:t xml:space="preserve"> орун алган учурлардан тышкары.</w:t>
      </w:r>
    </w:p>
    <w:p w:rsidR="00CC6046" w:rsidRDefault="00CC6046" w:rsidP="00B84FA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Каралып жаткан мыйзамдын долбоорун кабыл алуу </w:t>
      </w:r>
      <w:r w:rsidR="00831EAB" w:rsidRPr="005B0B5E">
        <w:rPr>
          <w:rFonts w:ascii="Times New Roman" w:hAnsi="Times New Roman" w:cs="Times New Roman"/>
          <w:sz w:val="24"/>
          <w:szCs w:val="24"/>
          <w:lang w:val="ky-KG"/>
        </w:rPr>
        <w:t>эпидемия,</w:t>
      </w:r>
      <w:r w:rsidR="00831EAB">
        <w:rPr>
          <w:rFonts w:ascii="Times New Roman" w:hAnsi="Times New Roman" w:cs="Times New Roman"/>
          <w:sz w:val="24"/>
          <w:szCs w:val="24"/>
          <w:lang w:val="ky-KG"/>
        </w:rPr>
        <w:t xml:space="preserve"> эпизоотия</w:t>
      </w:r>
      <w:r w:rsidR="00831EAB" w:rsidRPr="005B0B5E">
        <w:rPr>
          <w:rFonts w:ascii="Times New Roman" w:hAnsi="Times New Roman" w:cs="Times New Roman"/>
          <w:sz w:val="24"/>
          <w:szCs w:val="24"/>
          <w:lang w:val="ky-KG"/>
        </w:rPr>
        <w:t>, чоң өрт</w:t>
      </w:r>
      <w:r w:rsidR="00831EAB">
        <w:rPr>
          <w:rFonts w:ascii="Times New Roman" w:hAnsi="Times New Roman" w:cs="Times New Roman"/>
          <w:sz w:val="24"/>
          <w:szCs w:val="24"/>
          <w:lang w:val="ky-KG"/>
        </w:rPr>
        <w:t xml:space="preserve"> чыккан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 xml:space="preserve"> учурларда</w:t>
      </w:r>
      <w:r w:rsidR="00831EAB" w:rsidRPr="005B0B5E">
        <w:rPr>
          <w:rFonts w:ascii="Times New Roman" w:hAnsi="Times New Roman" w:cs="Times New Roman"/>
          <w:sz w:val="24"/>
          <w:szCs w:val="24"/>
          <w:lang w:val="ky-KG"/>
        </w:rPr>
        <w:t>, тиричиликти камсыздоо системаларынын олуттуу кыйроолору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 xml:space="preserve"> болгон учурларда түзөтүү мекемелеринде </w:t>
      </w:r>
      <w:r w:rsidR="00661F39">
        <w:rPr>
          <w:rFonts w:ascii="Times New Roman" w:hAnsi="Times New Roman" w:cs="Times New Roman"/>
          <w:sz w:val="24"/>
          <w:szCs w:val="24"/>
          <w:lang w:val="ky-KG"/>
        </w:rPr>
        <w:t>өзгөчө шарттар режимин</w:t>
      </w:r>
      <w:r w:rsidR="00CB0030">
        <w:rPr>
          <w:rFonts w:ascii="Times New Roman" w:hAnsi="Times New Roman" w:cs="Times New Roman"/>
          <w:sz w:val="24"/>
          <w:szCs w:val="24"/>
          <w:lang w:val="ky-KG"/>
        </w:rPr>
        <w:t xml:space="preserve"> киргизүү</w:t>
      </w:r>
      <w:r w:rsidR="00C0789E">
        <w:rPr>
          <w:rFonts w:ascii="Times New Roman" w:hAnsi="Times New Roman" w:cs="Times New Roman"/>
          <w:sz w:val="24"/>
          <w:szCs w:val="24"/>
          <w:lang w:val="ky-KG"/>
        </w:rPr>
        <w:t xml:space="preserve">гө мүмкүндүк берет, бул өз учурунда соттолгондордун коопсуздугун камсыздоого оң таасирин тийгизет. </w:t>
      </w:r>
    </w:p>
    <w:p w:rsidR="000A6153" w:rsidRDefault="00561AF7" w:rsidP="000A6153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ченемдик укуктук актылары жөнүндө”</w:t>
      </w:r>
      <w:r w:rsidR="009E5BB8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ын  22-беренесине ылайык 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>мыйзамдын</w:t>
      </w:r>
      <w:r w:rsidR="00AF702E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долбоору 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коомдук талкуудан өтүү үчүн </w:t>
      </w:r>
      <w:r w:rsidR="00FD5500" w:rsidRPr="008E08D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FD5500">
        <w:rPr>
          <w:rFonts w:ascii="Times New Roman" w:hAnsi="Times New Roman" w:cs="Times New Roman"/>
          <w:sz w:val="24"/>
          <w:szCs w:val="24"/>
          <w:lang w:val="ky-KG"/>
        </w:rPr>
        <w:t xml:space="preserve"> Өкмөтүнө караштуу Жазаларды аткаруу мамлекеттик кызматынын </w:t>
      </w:r>
      <w:r w:rsidR="00AF702E" w:rsidRPr="008E08DD">
        <w:rPr>
          <w:rFonts w:ascii="Times New Roman" w:hAnsi="Times New Roman" w:cs="Times New Roman"/>
          <w:sz w:val="24"/>
          <w:szCs w:val="24"/>
          <w:lang w:val="ky-KG"/>
        </w:rPr>
        <w:t>расмий сайтына  жайгаштырылды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22A45" w:rsidRPr="000A6153" w:rsidRDefault="00561AF7" w:rsidP="000A6153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>мыйзамдын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долбоору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 xml:space="preserve">н кабыл алуусоциалдык, экономикалык, укуктук, гендердик, экологиялык жана коррупциялык терс натыйжаларга алып келбейт, Кыргыз Республикасынын Конституциясына жана 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>Кыргыз Республикас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 xml:space="preserve">ынын колдонуудагы мыйзамдарына 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карама-каршы келбейт. </w:t>
      </w:r>
      <w:r w:rsidR="000A615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Р</w:t>
      </w:r>
      <w:r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еспубликалык б</w:t>
      </w:r>
      <w:r w:rsidR="008B05FC"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юджеттен кошумча акча каражат</w:t>
      </w:r>
      <w:r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ын </w:t>
      </w:r>
      <w:r w:rsidR="00922A45"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сарптоону талап кылбайт. </w:t>
      </w:r>
    </w:p>
    <w:p w:rsidR="00561AF7" w:rsidRPr="008E08DD" w:rsidRDefault="000A6153" w:rsidP="00CE75E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Белгилеп кетүүчү нерсе, аталган мыйзамдын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долбоор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ишкердикти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жөнгө салууга багытталган эмес жана 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>жөнгө салуучулук таасирине талдоо жү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ргүзүүнү талап кылбайт. </w:t>
      </w:r>
    </w:p>
    <w:p w:rsidR="00CE75E3" w:rsidRDefault="00CE75E3" w:rsidP="00561AF7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F4429" w:rsidRPr="00FB3017" w:rsidRDefault="004F4429" w:rsidP="00561AF7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1AF7" w:rsidRPr="008E08DD" w:rsidRDefault="00561AF7" w:rsidP="00561AF7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b/>
          <w:sz w:val="24"/>
          <w:szCs w:val="24"/>
        </w:rPr>
        <w:t>Т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 w:rsidRPr="008E08DD">
        <w:rPr>
          <w:rFonts w:ascii="Times New Roman" w:hAnsi="Times New Roman" w:cs="Times New Roman"/>
          <w:b/>
          <w:sz w:val="24"/>
          <w:szCs w:val="24"/>
        </w:rPr>
        <w:t>рага</w:t>
      </w:r>
      <w:r w:rsidR="0035132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нын </w:t>
      </w:r>
      <w:r w:rsidR="00351325">
        <w:rPr>
          <w:rFonts w:ascii="Times New Roman" w:hAnsi="Times New Roman" w:cs="Times New Roman"/>
          <w:b/>
          <w:sz w:val="24"/>
          <w:szCs w:val="24"/>
          <w:lang w:val="ky-KG"/>
        </w:rPr>
        <w:tab/>
        <w:t>милдетин аткаруучу</w:t>
      </w:r>
      <w:r w:rsidR="00AF42DC"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F442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F442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5132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5132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51325">
        <w:rPr>
          <w:rFonts w:ascii="Times New Roman" w:hAnsi="Times New Roman" w:cs="Times New Roman"/>
          <w:b/>
          <w:sz w:val="24"/>
          <w:szCs w:val="24"/>
          <w:lang w:val="ky-KG"/>
        </w:rPr>
        <w:tab/>
        <w:t>А. Кадыров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8E08DD">
        <w:rPr>
          <w:rFonts w:ascii="Times New Roman" w:hAnsi="Times New Roman" w:cs="Times New Roman"/>
          <w:b/>
          <w:sz w:val="24"/>
          <w:szCs w:val="24"/>
        </w:rPr>
        <w:tab/>
      </w:r>
    </w:p>
    <w:p w:rsidR="00561AF7" w:rsidRPr="008E08DD" w:rsidRDefault="00561AF7" w:rsidP="00561AF7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1AF7" w:rsidRPr="008E08DD" w:rsidRDefault="00561AF7" w:rsidP="00561AF7">
      <w:pPr>
        <w:rPr>
          <w:sz w:val="24"/>
          <w:szCs w:val="24"/>
          <w:lang w:val="ky-KG"/>
        </w:rPr>
      </w:pPr>
    </w:p>
    <w:p w:rsidR="00ED2D64" w:rsidRPr="008E08DD" w:rsidRDefault="004F11C9" w:rsidP="00561AF7">
      <w:pPr>
        <w:rPr>
          <w:sz w:val="24"/>
          <w:szCs w:val="24"/>
          <w:lang w:val="ky-KG"/>
        </w:rPr>
      </w:pPr>
    </w:p>
    <w:sectPr w:rsidR="00ED2D64" w:rsidRPr="008E08DD" w:rsidSect="00157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91E1B"/>
    <w:multiLevelType w:val="hybridMultilevel"/>
    <w:tmpl w:val="A344F17A"/>
    <w:lvl w:ilvl="0" w:tplc="EB64E2A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BA85D65"/>
    <w:multiLevelType w:val="hybridMultilevel"/>
    <w:tmpl w:val="10889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5B16E8"/>
    <w:multiLevelType w:val="hybridMultilevel"/>
    <w:tmpl w:val="3C4C7E30"/>
    <w:lvl w:ilvl="0" w:tplc="04190011">
      <w:start w:val="1"/>
      <w:numFmt w:val="decimal"/>
      <w:lvlText w:val="%1)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>
    <w:nsid w:val="59A963F6"/>
    <w:multiLevelType w:val="hybridMultilevel"/>
    <w:tmpl w:val="9E06F2E0"/>
    <w:lvl w:ilvl="0" w:tplc="B008D42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ECA6FAE"/>
    <w:multiLevelType w:val="hybridMultilevel"/>
    <w:tmpl w:val="02BE854A"/>
    <w:lvl w:ilvl="0" w:tplc="26B8C04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57"/>
    <w:rsid w:val="000015AF"/>
    <w:rsid w:val="0001707D"/>
    <w:rsid w:val="00022BFE"/>
    <w:rsid w:val="000A6153"/>
    <w:rsid w:val="000E000E"/>
    <w:rsid w:val="0012519F"/>
    <w:rsid w:val="0014355F"/>
    <w:rsid w:val="001576E6"/>
    <w:rsid w:val="00165869"/>
    <w:rsid w:val="001A00D9"/>
    <w:rsid w:val="001A7330"/>
    <w:rsid w:val="001E3971"/>
    <w:rsid w:val="001E486F"/>
    <w:rsid w:val="00231232"/>
    <w:rsid w:val="00270D9B"/>
    <w:rsid w:val="002C5EAF"/>
    <w:rsid w:val="00317B6D"/>
    <w:rsid w:val="00351325"/>
    <w:rsid w:val="003A0263"/>
    <w:rsid w:val="003C6826"/>
    <w:rsid w:val="00436D83"/>
    <w:rsid w:val="00453405"/>
    <w:rsid w:val="00473C89"/>
    <w:rsid w:val="004D12F9"/>
    <w:rsid w:val="004F0051"/>
    <w:rsid w:val="004F11C9"/>
    <w:rsid w:val="004F4429"/>
    <w:rsid w:val="00561AF7"/>
    <w:rsid w:val="00576DD0"/>
    <w:rsid w:val="005B0B5E"/>
    <w:rsid w:val="005B1664"/>
    <w:rsid w:val="00661F39"/>
    <w:rsid w:val="00661FC9"/>
    <w:rsid w:val="00677280"/>
    <w:rsid w:val="006813C3"/>
    <w:rsid w:val="0070691E"/>
    <w:rsid w:val="00763972"/>
    <w:rsid w:val="00831EAB"/>
    <w:rsid w:val="00847B5F"/>
    <w:rsid w:val="00881C3D"/>
    <w:rsid w:val="008B05FC"/>
    <w:rsid w:val="008D44D1"/>
    <w:rsid w:val="008E08DD"/>
    <w:rsid w:val="00922A45"/>
    <w:rsid w:val="0092488E"/>
    <w:rsid w:val="009272FE"/>
    <w:rsid w:val="00946D8E"/>
    <w:rsid w:val="00984457"/>
    <w:rsid w:val="009E1D0A"/>
    <w:rsid w:val="009E5BB8"/>
    <w:rsid w:val="009F2382"/>
    <w:rsid w:val="009F659D"/>
    <w:rsid w:val="00AB43E1"/>
    <w:rsid w:val="00AF42DC"/>
    <w:rsid w:val="00AF702E"/>
    <w:rsid w:val="00B34A4D"/>
    <w:rsid w:val="00B3680C"/>
    <w:rsid w:val="00B44B6B"/>
    <w:rsid w:val="00B5640C"/>
    <w:rsid w:val="00B84FA6"/>
    <w:rsid w:val="00BB75A8"/>
    <w:rsid w:val="00C0789E"/>
    <w:rsid w:val="00C1198F"/>
    <w:rsid w:val="00C26833"/>
    <w:rsid w:val="00C86C10"/>
    <w:rsid w:val="00C87F19"/>
    <w:rsid w:val="00C95DB4"/>
    <w:rsid w:val="00CB0030"/>
    <w:rsid w:val="00CB67E6"/>
    <w:rsid w:val="00CC4890"/>
    <w:rsid w:val="00CC6046"/>
    <w:rsid w:val="00CD1A49"/>
    <w:rsid w:val="00CD2531"/>
    <w:rsid w:val="00CE75E3"/>
    <w:rsid w:val="00D47E17"/>
    <w:rsid w:val="00D50304"/>
    <w:rsid w:val="00D520AB"/>
    <w:rsid w:val="00D80EB6"/>
    <w:rsid w:val="00DA10E5"/>
    <w:rsid w:val="00DA1D1F"/>
    <w:rsid w:val="00DA79CA"/>
    <w:rsid w:val="00DB258E"/>
    <w:rsid w:val="00DB4125"/>
    <w:rsid w:val="00E45D6D"/>
    <w:rsid w:val="00E926AC"/>
    <w:rsid w:val="00E92EDB"/>
    <w:rsid w:val="00F170C5"/>
    <w:rsid w:val="00F30875"/>
    <w:rsid w:val="00FB3017"/>
    <w:rsid w:val="00FB6176"/>
    <w:rsid w:val="00FD427D"/>
    <w:rsid w:val="00FD5500"/>
    <w:rsid w:val="00FE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DE3F6-42B8-4DD2-AB0C-D97528E9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2</cp:revision>
  <dcterms:created xsi:type="dcterms:W3CDTF">2020-09-10T09:18:00Z</dcterms:created>
  <dcterms:modified xsi:type="dcterms:W3CDTF">2020-09-10T09:18:00Z</dcterms:modified>
</cp:coreProperties>
</file>